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B2" w:rsidRPr="0026044D" w:rsidRDefault="00D24CB2" w:rsidP="00D24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6044D" w:rsidRPr="00D24CB2" w:rsidRDefault="00D24CB2" w:rsidP="00D24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п.3. </w:t>
      </w:r>
      <w:r w:rsidRPr="00260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условия осуществления перевода </w:t>
      </w:r>
      <w:proofErr w:type="gramStart"/>
      <w:r w:rsidRPr="00260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60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одной </w:t>
      </w:r>
      <w:r w:rsidRPr="00D64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0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EB18D2" w:rsidRDefault="00AA0074" w:rsidP="00EB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B18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18D2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</w:t>
      </w:r>
      <w:proofErr w:type="gramStart"/>
      <w:r w:rsidR="00EB18D2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B18D2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ериода (времени) учебного года.</w:t>
      </w:r>
    </w:p>
    <w:p w:rsidR="00AA0074" w:rsidRDefault="00AA0074" w:rsidP="00AA00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Перевод воспитанников в следующую возрастную группу осуществляется руководителем ДОУ ежегодно не позднее 01 сентября.</w:t>
      </w:r>
    </w:p>
    <w:p w:rsidR="00AA0074" w:rsidRDefault="00AA0074" w:rsidP="00AA00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Перевод воспитанников в другие дошкольные образовательные учреждения на время проведения в ДОУ ремонтных работ производится по согласованию с родителями (законными представителями) воспитанников и на основании приказа по ДОУ.</w:t>
      </w:r>
    </w:p>
    <w:p w:rsidR="00AA0074" w:rsidRDefault="00AA0074" w:rsidP="00AA00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Перевод воспитанников из групп общеразвивающей направленности в группы компенсирующей направленности осуществляется на основании заявления родителей (законных представителей) и заключения  территориальной  психолого-медико-педагогической комиссии.</w:t>
      </w:r>
    </w:p>
    <w:p w:rsidR="00AA0074" w:rsidRDefault="00AA0074" w:rsidP="00AA00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26044D">
        <w:rPr>
          <w:rFonts w:ascii="Times New Roman" w:hAnsi="Times New Roman" w:cs="Times New Roman"/>
          <w:sz w:val="24"/>
          <w:szCs w:val="24"/>
        </w:rPr>
        <w:t xml:space="preserve">еревод </w:t>
      </w:r>
      <w:proofErr w:type="gramStart"/>
      <w:r w:rsidRPr="002604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044D">
        <w:rPr>
          <w:rFonts w:ascii="Times New Roman" w:hAnsi="Times New Roman" w:cs="Times New Roman"/>
          <w:sz w:val="24"/>
          <w:szCs w:val="24"/>
        </w:rPr>
        <w:t xml:space="preserve"> из организации</w:t>
      </w:r>
      <w:r w:rsidRPr="00D24CB2">
        <w:rPr>
          <w:rFonts w:ascii="Times New Roman" w:hAnsi="Times New Roman" w:cs="Times New Roman"/>
          <w:sz w:val="24"/>
          <w:szCs w:val="24"/>
        </w:rPr>
        <w:t xml:space="preserve"> </w:t>
      </w:r>
      <w:r w:rsidRPr="0026044D">
        <w:rPr>
          <w:rFonts w:ascii="Times New Roman" w:hAnsi="Times New Roman" w:cs="Times New Roman"/>
          <w:sz w:val="24"/>
          <w:szCs w:val="24"/>
        </w:rPr>
        <w:t xml:space="preserve">в другую </w:t>
      </w:r>
      <w:r>
        <w:rPr>
          <w:rFonts w:ascii="Times New Roman" w:hAnsi="Times New Roman" w:cs="Times New Roman"/>
          <w:sz w:val="24"/>
          <w:szCs w:val="24"/>
        </w:rPr>
        <w:t>осуществляется следующих случаях:</w:t>
      </w:r>
    </w:p>
    <w:p w:rsidR="00AA0074" w:rsidRDefault="00AA0074" w:rsidP="00AA00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44D">
        <w:rPr>
          <w:rFonts w:ascii="Times New Roman" w:hAnsi="Times New Roman" w:cs="Times New Roman"/>
          <w:sz w:val="24"/>
          <w:szCs w:val="24"/>
        </w:rPr>
        <w:t>по инициативе родителей (законных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ставителей) несовершеннолетнего </w:t>
      </w:r>
      <w:r w:rsidRPr="0026044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) (при наличии мест в указанном учреждении).</w:t>
      </w:r>
    </w:p>
    <w:p w:rsidR="00AA0074" w:rsidRPr="0026044D" w:rsidRDefault="00AA0074" w:rsidP="00AA0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исходной организации, аннулирования лицензии 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074" w:rsidRPr="0026044D" w:rsidRDefault="00AA0074" w:rsidP="00AA0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образовательной деятельности (далее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лицензия); </w:t>
      </w:r>
    </w:p>
    <w:p w:rsidR="00AA0074" w:rsidRDefault="00AA0074" w:rsidP="00AA0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приостановления действия лицензии. </w:t>
      </w:r>
    </w:p>
    <w:p w:rsidR="00AA0074" w:rsidRPr="0026044D" w:rsidRDefault="00AA0074" w:rsidP="00AA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Учредитель исходной организации и (или) упо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лномоченный им орган управления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исходной организацией (далее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учредитель)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спечивает перевод обучающихся с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согласия их родителей (законных представителей). </w:t>
      </w:r>
      <w:bookmarkStart w:id="0" w:name="_GoBack"/>
      <w:bookmarkEnd w:id="0"/>
    </w:p>
    <w:p w:rsidR="0026044D" w:rsidRPr="0026044D" w:rsidRDefault="0026044D" w:rsidP="00EB18D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6044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6044D" w:rsidRPr="0026044D" w:rsidRDefault="0026044D" w:rsidP="002604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6044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6044D" w:rsidRPr="0026044D" w:rsidRDefault="0026044D" w:rsidP="0026044D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D64BB9" w:rsidRPr="0026044D" w:rsidRDefault="00D64BB9" w:rsidP="00B9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4D" w:rsidRPr="0026044D" w:rsidRDefault="0026044D" w:rsidP="00B9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260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Перевод обучающегося по инициативе его родителей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</w:p>
    <w:p w:rsidR="00EB18D2" w:rsidRDefault="0026044D" w:rsidP="00EB1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перевода обучающегося по ини</w:t>
      </w:r>
      <w:r w:rsidR="00E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циативе его родителей (законных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родители (законные представители) обучающегося: </w:t>
      </w:r>
    </w:p>
    <w:p w:rsidR="00EB18D2" w:rsidRDefault="00EB18D2" w:rsidP="00EB1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44D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выбор принимающей организации; </w:t>
      </w:r>
    </w:p>
    <w:p w:rsidR="0026044D" w:rsidRPr="0026044D" w:rsidRDefault="00EB18D2" w:rsidP="00EB1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44D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в выбранную организацию с запросом о наличии свободных мест </w:t>
      </w:r>
    </w:p>
    <w:p w:rsidR="0026044D" w:rsidRPr="0026044D" w:rsidRDefault="0026044D" w:rsidP="00EB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возрастной категории обучающегося и необходимой направленности группы, в том числе с использованием информац</w:t>
      </w:r>
      <w:r w:rsidR="00EB18D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</w:t>
      </w:r>
      <w:r w:rsidR="00EB18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-телекоммуникационной сети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"Интернет" (далее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сеть Интернет); </w:t>
      </w:r>
    </w:p>
    <w:p w:rsidR="0026044D" w:rsidRPr="0026044D" w:rsidRDefault="00EB18D2" w:rsidP="00EB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44D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</w:t>
      </w:r>
    </w:p>
    <w:p w:rsidR="0026044D" w:rsidRPr="0026044D" w:rsidRDefault="00EB18D2" w:rsidP="00B9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44D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</w:t>
      </w:r>
      <w:proofErr w:type="gramStart"/>
      <w:r w:rsidR="0026044D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="0026044D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26044D" w:rsidRPr="0026044D" w:rsidRDefault="0026044D" w:rsidP="00EB18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26044D" w:rsidRPr="0026044D" w:rsidRDefault="0026044D" w:rsidP="00B9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(при наличии) 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6044D" w:rsidRPr="0026044D" w:rsidRDefault="0026044D" w:rsidP="00B9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дата рождения; </w:t>
      </w:r>
    </w:p>
    <w:p w:rsidR="0026044D" w:rsidRPr="0026044D" w:rsidRDefault="0026044D" w:rsidP="00B9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направленность группы; </w:t>
      </w:r>
    </w:p>
    <w:p w:rsidR="0026044D" w:rsidRPr="0026044D" w:rsidRDefault="0026044D" w:rsidP="00EB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населенный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пункт, муниципальное образование, субъект Российской Федерации, в который осуществляется переезд. </w:t>
      </w:r>
    </w:p>
    <w:p w:rsidR="0026044D" w:rsidRPr="0026044D" w:rsidRDefault="0026044D" w:rsidP="00EB1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родителей (законных представителей) обучающегося 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44D" w:rsidRPr="0026044D" w:rsidRDefault="0026044D" w:rsidP="00EB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отчислении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исходная организация в трехдневный срок издает </w:t>
      </w:r>
      <w:r w:rsidR="00EB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распорядительный акт об отчислении обучающегося в порядке перевода с указанием принимающей организации. </w:t>
      </w:r>
    </w:p>
    <w:p w:rsidR="0026044D" w:rsidRPr="0026044D" w:rsidRDefault="0026044D" w:rsidP="00EB18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Исходная организация выдает родителям (законным представителям) личное дело </w:t>
      </w:r>
    </w:p>
    <w:p w:rsidR="0026044D" w:rsidRPr="0026044D" w:rsidRDefault="0026044D" w:rsidP="00B9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личное дело). </w:t>
      </w:r>
    </w:p>
    <w:p w:rsidR="0026044D" w:rsidRPr="0026044D" w:rsidRDefault="0026044D" w:rsidP="00D2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предоставления других документов в качестве основания для 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в принимающую организацию в связи с переводом из исходной организации не допускается. </w:t>
      </w:r>
    </w:p>
    <w:p w:rsidR="0026044D" w:rsidRPr="0026044D" w:rsidRDefault="0026044D" w:rsidP="00D2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представляется родител</w:t>
      </w:r>
      <w:r w:rsidR="00D2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(законными представителями)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принимающую организацию в</w:t>
      </w:r>
      <w:r w:rsidR="00D2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с заявлением о зачислении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в указанную </w:t>
      </w:r>
      <w:r w:rsidR="00D2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в порядке перевода из исходной организации и предъявлением оригинала документа, </w:t>
      </w:r>
      <w:r w:rsidR="00D2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удостоверяющего личность родителя (законного представителя) обучающегося. </w:t>
      </w:r>
    </w:p>
    <w:p w:rsidR="0026044D" w:rsidRPr="0026044D" w:rsidRDefault="0026044D" w:rsidP="00D2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приема заявления и личного дела принимающая организация заключает договор об </w:t>
      </w:r>
      <w:r w:rsidR="00D2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по образовательным программам дошкольного образования (далее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договор) с </w:t>
      </w:r>
      <w:r w:rsidR="00D2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26044D" w:rsidRDefault="0026044D" w:rsidP="00C53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C53CAF" w:rsidRPr="0026044D" w:rsidRDefault="00C53CAF" w:rsidP="00C53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4D" w:rsidRPr="0026044D" w:rsidRDefault="0026044D" w:rsidP="00B94D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260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Перевод обучающегося в случае прекращения деятельности исходной организации, </w:t>
      </w:r>
    </w:p>
    <w:p w:rsidR="0026044D" w:rsidRPr="0026044D" w:rsidRDefault="0026044D" w:rsidP="00CB6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аннулирования лицензии, в случае приостановления действия лицензии </w:t>
      </w:r>
    </w:p>
    <w:p w:rsidR="0026044D" w:rsidRPr="0026044D" w:rsidRDefault="0026044D" w:rsidP="00CB60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о прекращении деятельности исходной организации 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44D" w:rsidRPr="0026044D" w:rsidRDefault="0026044D" w:rsidP="00CB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соответствующем распорядительном акте учредителя указывается принимающая организация либо перечень принимающих организаций (далее вместе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принимающая организация), в котору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будут переводиться обучающиеся на основании письменных согласий их родителей (законных представителей) на перевод. </w:t>
      </w:r>
    </w:p>
    <w:p w:rsidR="0026044D" w:rsidRPr="0026044D" w:rsidRDefault="0026044D" w:rsidP="00F73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</w:t>
      </w:r>
      <w:r w:rsidR="00F7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сайте в сети Интернет. Данное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26044D" w:rsidRPr="0026044D" w:rsidRDefault="0026044D" w:rsidP="00F73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причине, влекущей за собой необходимость перевода 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исходная </w:t>
      </w:r>
    </w:p>
    <w:p w:rsidR="0026044D" w:rsidRPr="0026044D" w:rsidRDefault="0026044D" w:rsidP="00F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 </w:t>
      </w:r>
    </w:p>
    <w:p w:rsidR="0026044D" w:rsidRPr="0026044D" w:rsidRDefault="00F73CB4" w:rsidP="00F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44D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аннулирования лицензии </w:t>
      </w:r>
      <w:r w:rsidR="0026044D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 течение пяти рабочих дней с момента вступления </w:t>
      </w:r>
      <w:proofErr w:type="gramStart"/>
      <w:r w:rsidR="0026044D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6044D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44D" w:rsidRPr="0026044D" w:rsidRDefault="0026044D" w:rsidP="00B9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законную силу решения суда; </w:t>
      </w:r>
    </w:p>
    <w:p w:rsidR="0026044D" w:rsidRPr="0026044D" w:rsidRDefault="00F73CB4" w:rsidP="00F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44D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приостановления действия лицензии </w:t>
      </w:r>
      <w:r w:rsidR="0026044D"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 течение пяти рабочих дней с момента </w:t>
      </w:r>
    </w:p>
    <w:p w:rsidR="0026044D" w:rsidRPr="0026044D" w:rsidRDefault="0026044D" w:rsidP="00F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26044D" w:rsidRPr="0026044D" w:rsidRDefault="0026044D" w:rsidP="00F73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Учредитель, за исключением случая, указанного в пункте 12 настоящего Порядка, </w:t>
      </w:r>
    </w:p>
    <w:p w:rsidR="0026044D" w:rsidRPr="0026044D" w:rsidRDefault="0026044D" w:rsidP="00F7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26044D" w:rsidRPr="0026044D" w:rsidRDefault="0026044D" w:rsidP="00A2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запрашивает выбранные им организации, осуществляющие образовательную деятельность по образов</w:t>
      </w:r>
      <w:r w:rsidR="00A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ательным программам дошкольного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о возможности перевода в них обучающихся. </w:t>
      </w:r>
    </w:p>
    <w:p w:rsidR="0026044D" w:rsidRPr="0026044D" w:rsidRDefault="0026044D" w:rsidP="00A2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26044D" w:rsidRPr="0026044D" w:rsidRDefault="0026044D" w:rsidP="00A27D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Исходная организация доводит до сведения родителей (законных представителей) </w:t>
      </w:r>
    </w:p>
    <w:p w:rsidR="0026044D" w:rsidRPr="0026044D" w:rsidRDefault="0026044D" w:rsidP="00A27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proofErr w:type="gramEnd"/>
    </w:p>
    <w:p w:rsidR="0026044D" w:rsidRPr="0026044D" w:rsidRDefault="0026044D" w:rsidP="00A27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</w:t>
      </w:r>
      <w:r w:rsidR="00A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себя: наименование принимающей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26044D" w:rsidRPr="0026044D" w:rsidRDefault="0026044D" w:rsidP="00A2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26044D" w:rsidRPr="0026044D" w:rsidRDefault="0026044D" w:rsidP="00A2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перевода в предлагаемую принимающую организацию родители </w:t>
      </w:r>
    </w:p>
    <w:p w:rsidR="0026044D" w:rsidRPr="0026044D" w:rsidRDefault="0026044D" w:rsidP="00A27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(законные представители) 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об этом в письменном заявлении. </w:t>
      </w:r>
    </w:p>
    <w:p w:rsidR="00A27D3F" w:rsidRDefault="0026044D" w:rsidP="00A2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26044D" w:rsidRPr="0026044D" w:rsidRDefault="0026044D" w:rsidP="00A2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26044D" w:rsidRPr="0026044D" w:rsidRDefault="0026044D" w:rsidP="00A2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распорядительном акте о зачислен</w:t>
      </w:r>
      <w:r w:rsidR="00A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делается </w:t>
      </w:r>
      <w:proofErr w:type="gramStart"/>
      <w:r w:rsidR="00A27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="00A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</w:t>
      </w: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26044D" w:rsidRPr="0026044D" w:rsidRDefault="0026044D" w:rsidP="00A2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26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sectPr w:rsidR="0026044D" w:rsidRPr="0026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E8"/>
    <w:rsid w:val="00077D95"/>
    <w:rsid w:val="000E27DD"/>
    <w:rsid w:val="0024277E"/>
    <w:rsid w:val="0026044D"/>
    <w:rsid w:val="0077308C"/>
    <w:rsid w:val="00A27D3F"/>
    <w:rsid w:val="00AA0074"/>
    <w:rsid w:val="00B94D2C"/>
    <w:rsid w:val="00C527C6"/>
    <w:rsid w:val="00C53CAF"/>
    <w:rsid w:val="00CB609C"/>
    <w:rsid w:val="00D24CB2"/>
    <w:rsid w:val="00D272E8"/>
    <w:rsid w:val="00D64BB9"/>
    <w:rsid w:val="00EB18D2"/>
    <w:rsid w:val="00F0277C"/>
    <w:rsid w:val="00F73CB4"/>
    <w:rsid w:val="00F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34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90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3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3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78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6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93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6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1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12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6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2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4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4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6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71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8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83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0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8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02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76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45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371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5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803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8308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14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04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62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6875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5827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2016-02-11T10:41:00Z</dcterms:created>
  <dcterms:modified xsi:type="dcterms:W3CDTF">2016-02-12T05:36:00Z</dcterms:modified>
</cp:coreProperties>
</file>